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8DC97" w14:textId="7BA16155" w:rsidR="00FE4B53" w:rsidRPr="007643C5" w:rsidRDefault="00E530A6" w:rsidP="00FE4B53">
      <w:pPr>
        <w:pStyle w:val="Nadpis2"/>
        <w:spacing w:line="360" w:lineRule="auto"/>
        <w:rPr>
          <w:b w:val="0"/>
        </w:rPr>
      </w:pPr>
      <w:r>
        <w:t>E-m</w:t>
      </w:r>
      <w:r w:rsidR="00FE4B53" w:rsidRPr="007643C5">
        <w:t>ail pre študentov v</w:t>
      </w:r>
      <w:r w:rsidR="00FE4B53">
        <w:t xml:space="preserve"> anglickom jazyku </w:t>
      </w:r>
      <w:r w:rsidR="00FE4B53" w:rsidRPr="007643C5">
        <w:t xml:space="preserve"> </w:t>
      </w:r>
    </w:p>
    <w:p w14:paraId="2B13B485" w14:textId="0B9903E2" w:rsidR="007643C5" w:rsidRPr="00C67968" w:rsidRDefault="007643C5" w:rsidP="00E237CA">
      <w:pPr>
        <w:spacing w:after="0" w:line="240" w:lineRule="auto"/>
        <w:rPr>
          <w:rFonts w:ascii="Arial" w:hAnsi="Arial" w:cs="Arial"/>
          <w:color w:val="000000" w:themeColor="text1"/>
          <w:lang w:val="en-US"/>
        </w:rPr>
      </w:pPr>
      <w:r w:rsidRPr="00C67968">
        <w:rPr>
          <w:rFonts w:ascii="Arial" w:hAnsi="Arial" w:cs="Arial"/>
          <w:color w:val="000000" w:themeColor="text1"/>
          <w:lang w:val="en-US"/>
        </w:rPr>
        <w:t>Dear Students,</w:t>
      </w:r>
    </w:p>
    <w:p w14:paraId="2E0114B4" w14:textId="2F7EB1F6" w:rsidR="007643C5" w:rsidRDefault="007643C5" w:rsidP="00E237CA">
      <w:pPr>
        <w:spacing w:after="0" w:line="240" w:lineRule="auto"/>
        <w:rPr>
          <w:rFonts w:ascii="Arial" w:hAnsi="Arial" w:cs="Arial"/>
          <w:color w:val="000000" w:themeColor="text1"/>
          <w:lang w:val="en-US"/>
        </w:rPr>
      </w:pPr>
      <w:r w:rsidRPr="00C67968">
        <w:rPr>
          <w:rFonts w:ascii="Arial" w:hAnsi="Arial" w:cs="Arial"/>
          <w:color w:val="000000" w:themeColor="text1"/>
          <w:lang w:val="en-US"/>
        </w:rPr>
        <w:t xml:space="preserve">We invite you to participate in a </w:t>
      </w:r>
      <w:r w:rsidRPr="00C67968">
        <w:rPr>
          <w:rFonts w:ascii="Arial" w:hAnsi="Arial" w:cs="Arial"/>
          <w:b/>
          <w:bCs/>
          <w:color w:val="000000" w:themeColor="text1"/>
          <w:lang w:val="en-US"/>
        </w:rPr>
        <w:t xml:space="preserve">national survey aimed at identifying </w:t>
      </w:r>
      <w:r w:rsidR="00312B2E">
        <w:rPr>
          <w:rFonts w:ascii="Arial" w:hAnsi="Arial" w:cs="Arial"/>
          <w:b/>
          <w:bCs/>
          <w:color w:val="000000" w:themeColor="text1"/>
          <w:lang w:val="en-US"/>
        </w:rPr>
        <w:t xml:space="preserve">digital </w:t>
      </w:r>
      <w:r w:rsidRPr="00C67968">
        <w:rPr>
          <w:rFonts w:ascii="Arial" w:hAnsi="Arial" w:cs="Arial"/>
          <w:b/>
          <w:bCs/>
          <w:color w:val="000000" w:themeColor="text1"/>
          <w:lang w:val="en-US"/>
        </w:rPr>
        <w:t>and physical barriers in higher education</w:t>
      </w:r>
      <w:r w:rsidRPr="00C67968">
        <w:rPr>
          <w:rFonts w:ascii="Arial" w:hAnsi="Arial" w:cs="Arial"/>
          <w:color w:val="000000" w:themeColor="text1"/>
          <w:lang w:val="en-US"/>
        </w:rPr>
        <w:t>.</w:t>
      </w:r>
    </w:p>
    <w:p w14:paraId="43D7A4B2" w14:textId="77777777" w:rsidR="00E237CA" w:rsidRPr="00C67968" w:rsidRDefault="00E237CA" w:rsidP="00E237CA">
      <w:pPr>
        <w:spacing w:after="0" w:line="240" w:lineRule="auto"/>
        <w:rPr>
          <w:rFonts w:ascii="Arial" w:hAnsi="Arial" w:cs="Arial"/>
          <w:color w:val="000000" w:themeColor="text1"/>
          <w:lang w:val="en-US"/>
        </w:rPr>
      </w:pPr>
    </w:p>
    <w:p w14:paraId="381A4881" w14:textId="77777777" w:rsidR="007643C5" w:rsidRDefault="007643C5" w:rsidP="00E237CA">
      <w:pPr>
        <w:spacing w:after="0" w:line="240" w:lineRule="auto"/>
        <w:rPr>
          <w:rFonts w:ascii="Arial" w:hAnsi="Arial" w:cs="Arial"/>
          <w:color w:val="000000" w:themeColor="text1"/>
          <w:lang w:val="en-US"/>
        </w:rPr>
      </w:pPr>
      <w:r w:rsidRPr="00C67968">
        <w:rPr>
          <w:rFonts w:ascii="Arial" w:hAnsi="Arial" w:cs="Arial"/>
          <w:color w:val="000000" w:themeColor="text1"/>
          <w:lang w:val="en-US"/>
        </w:rPr>
        <w:t xml:space="preserve">The questionnaire is anonymous and is intended primarily for </w:t>
      </w:r>
      <w:r w:rsidRPr="00C67968">
        <w:rPr>
          <w:rFonts w:ascii="Arial" w:hAnsi="Arial" w:cs="Arial"/>
          <w:b/>
          <w:bCs/>
          <w:color w:val="000000" w:themeColor="text1"/>
          <w:lang w:val="en-US"/>
        </w:rPr>
        <w:t>students with disabilities or special needs.</w:t>
      </w:r>
      <w:r w:rsidRPr="00C67968">
        <w:rPr>
          <w:rFonts w:ascii="Arial" w:hAnsi="Arial" w:cs="Arial"/>
          <w:color w:val="000000" w:themeColor="text1"/>
          <w:lang w:val="en-US"/>
        </w:rPr>
        <w:t xml:space="preserve"> </w:t>
      </w:r>
      <w:r w:rsidRPr="00C67968">
        <w:rPr>
          <w:rFonts w:ascii="Arial" w:hAnsi="Arial" w:cs="Arial"/>
          <w:b/>
          <w:bCs/>
          <w:color w:val="000000" w:themeColor="text1"/>
          <w:lang w:val="en-US"/>
        </w:rPr>
        <w:t>However, we also welcome responses from all students</w:t>
      </w:r>
      <w:r w:rsidRPr="00C67968">
        <w:rPr>
          <w:rFonts w:ascii="Arial" w:hAnsi="Arial" w:cs="Arial"/>
          <w:color w:val="000000" w:themeColor="text1"/>
          <w:lang w:val="en-US"/>
        </w:rPr>
        <w:t xml:space="preserve"> who encounter barriers during their studies in accessing information, services or teaching, or in using university premises and other parts of the higher education environment.</w:t>
      </w:r>
    </w:p>
    <w:p w14:paraId="2873732E" w14:textId="77777777" w:rsidR="00E237CA" w:rsidRPr="00C67968" w:rsidRDefault="00E237CA" w:rsidP="00E237CA">
      <w:pPr>
        <w:spacing w:after="0" w:line="240" w:lineRule="auto"/>
        <w:rPr>
          <w:rFonts w:ascii="Arial" w:hAnsi="Arial" w:cs="Arial"/>
          <w:color w:val="000000" w:themeColor="text1"/>
          <w:lang w:val="en-US"/>
        </w:rPr>
      </w:pPr>
    </w:p>
    <w:p w14:paraId="25FAFE5A" w14:textId="49A311CA" w:rsidR="00E237CA" w:rsidRPr="00C67968" w:rsidRDefault="00612CBF" w:rsidP="00E237CA">
      <w:pPr>
        <w:spacing w:after="0" w:line="240" w:lineRule="auto"/>
        <w:rPr>
          <w:rFonts w:ascii="Arial" w:hAnsi="Arial" w:cs="Arial"/>
          <w:b/>
          <w:bCs/>
          <w:color w:val="000000" w:themeColor="text1"/>
          <w:lang w:val="en-US"/>
        </w:rPr>
      </w:pPr>
      <w:r w:rsidRPr="00C67968">
        <w:rPr>
          <w:rFonts w:ascii="Arial" w:hAnsi="Arial" w:cs="Arial"/>
          <w:color w:val="000000" w:themeColor="text1"/>
          <w:lang w:val="en-US"/>
        </w:rPr>
        <w:t xml:space="preserve">The average time to complete the questionnaire is approximately </w:t>
      </w:r>
      <w:r w:rsidRPr="00C67968">
        <w:rPr>
          <w:rFonts w:ascii="Arial" w:hAnsi="Arial" w:cs="Arial"/>
          <w:b/>
          <w:bCs/>
          <w:color w:val="000000" w:themeColor="text1"/>
          <w:lang w:val="en-US"/>
        </w:rPr>
        <w:t>2</w:t>
      </w:r>
      <w:r w:rsidR="00FE4B53">
        <w:rPr>
          <w:rFonts w:ascii="Arial" w:hAnsi="Arial" w:cs="Arial"/>
          <w:b/>
          <w:bCs/>
          <w:color w:val="000000" w:themeColor="text1"/>
          <w:lang w:val="en-US"/>
        </w:rPr>
        <w:t>5</w:t>
      </w:r>
      <w:r w:rsidRPr="00C67968">
        <w:rPr>
          <w:rFonts w:ascii="Arial" w:hAnsi="Arial" w:cs="Arial"/>
          <w:b/>
          <w:bCs/>
          <w:color w:val="000000" w:themeColor="text1"/>
          <w:lang w:val="en-US"/>
        </w:rPr>
        <w:t xml:space="preserve"> minutes.</w:t>
      </w:r>
    </w:p>
    <w:p w14:paraId="635C48EA" w14:textId="77777777" w:rsidR="007643C5" w:rsidRDefault="007643C5" w:rsidP="00E237CA">
      <w:pPr>
        <w:spacing w:after="0" w:line="240" w:lineRule="auto"/>
        <w:rPr>
          <w:rFonts w:ascii="Arial" w:hAnsi="Arial" w:cs="Arial"/>
          <w:color w:val="000000" w:themeColor="text1"/>
          <w:lang w:val="en-US"/>
        </w:rPr>
      </w:pPr>
      <w:r w:rsidRPr="00C67968">
        <w:rPr>
          <w:rFonts w:ascii="Arial" w:hAnsi="Arial" w:cs="Arial"/>
          <w:color w:val="000000" w:themeColor="text1"/>
          <w:lang w:val="en-US"/>
        </w:rPr>
        <w:t>Your experiences will help us better identify existing barriers and propose measures that can contribute to creating a more accessible higher education environment.</w:t>
      </w:r>
    </w:p>
    <w:p w14:paraId="7129A34E" w14:textId="77777777" w:rsidR="00E237CA" w:rsidRPr="00C67968" w:rsidRDefault="00E237CA" w:rsidP="00E237CA">
      <w:pPr>
        <w:spacing w:after="0" w:line="240" w:lineRule="auto"/>
        <w:rPr>
          <w:rFonts w:ascii="Arial" w:hAnsi="Arial" w:cs="Arial"/>
          <w:color w:val="000000" w:themeColor="text1"/>
          <w:lang w:val="en-US"/>
        </w:rPr>
      </w:pPr>
    </w:p>
    <w:p w14:paraId="386850BD" w14:textId="0014AE8E" w:rsidR="009777CB" w:rsidRDefault="009777CB" w:rsidP="00E237CA">
      <w:pPr>
        <w:spacing w:after="0" w:line="240" w:lineRule="auto"/>
        <w:rPr>
          <w:rFonts w:ascii="Arial" w:hAnsi="Arial" w:cs="Arial"/>
          <w:b/>
          <w:bCs/>
          <w:color w:val="000000" w:themeColor="text1"/>
          <w:lang w:val="en-US"/>
        </w:rPr>
      </w:pPr>
      <w:r w:rsidRPr="00A1542B">
        <w:rPr>
          <w:rFonts w:ascii="Arial" w:hAnsi="Arial" w:cs="Arial"/>
          <w:b/>
          <w:bCs/>
          <w:color w:val="000000" w:themeColor="text1"/>
          <w:lang w:val="en-US"/>
        </w:rPr>
        <w:t>The questionnaire can be completed from 7 to 23 October 2026.</w:t>
      </w:r>
    </w:p>
    <w:p w14:paraId="7B732371" w14:textId="77777777" w:rsidR="00E237CA" w:rsidRPr="00A1542B" w:rsidRDefault="00E237CA" w:rsidP="00E237CA">
      <w:pPr>
        <w:spacing w:after="0" w:line="240" w:lineRule="auto"/>
        <w:rPr>
          <w:rFonts w:ascii="Arial" w:hAnsi="Arial" w:cs="Arial"/>
          <w:b/>
          <w:bCs/>
          <w:color w:val="000000" w:themeColor="text1"/>
          <w:lang w:val="en-US"/>
        </w:rPr>
      </w:pPr>
    </w:p>
    <w:p w14:paraId="25FABF31" w14:textId="61175960" w:rsidR="00E237CA" w:rsidRDefault="007643C5" w:rsidP="00E237CA">
      <w:pPr>
        <w:spacing w:after="0" w:line="240" w:lineRule="auto"/>
      </w:pPr>
      <w:r w:rsidRPr="00FE4B53">
        <w:rPr>
          <w:rFonts w:ascii="Arial" w:hAnsi="Arial" w:cs="Arial"/>
          <w:b/>
          <w:bCs/>
          <w:color w:val="000000" w:themeColor="text1"/>
          <w:lang w:val="en-US"/>
        </w:rPr>
        <w:t>The questionnaire in English is available at the following link:</w:t>
      </w:r>
      <w:r w:rsidR="009777CB" w:rsidRPr="00FE4B53">
        <w:rPr>
          <w:rFonts w:ascii="Arial" w:hAnsi="Arial" w:cs="Arial"/>
          <w:color w:val="000000" w:themeColor="text1"/>
          <w:lang w:val="en-US"/>
        </w:rPr>
        <w:t xml:space="preserve"> </w:t>
      </w:r>
      <w:hyperlink r:id="rId10" w:history="1">
        <w:r w:rsidR="009777CB" w:rsidRPr="009853D8">
          <w:rPr>
            <w:rStyle w:val="Hypertextovprepojenie"/>
            <w:rFonts w:ascii="Arial" w:hAnsi="Arial" w:cs="Arial"/>
            <w:color w:val="3333FF"/>
            <w:lang w:val="en-US"/>
          </w:rPr>
          <w:t>Identifying Barriers in Higher Education – Student Questionnaire – EN Version</w:t>
        </w:r>
      </w:hyperlink>
    </w:p>
    <w:p w14:paraId="51E5436F" w14:textId="77777777" w:rsidR="00E237CA" w:rsidRDefault="00E237CA" w:rsidP="00E237CA">
      <w:pPr>
        <w:spacing w:after="0" w:line="240" w:lineRule="auto"/>
      </w:pPr>
    </w:p>
    <w:p w14:paraId="26DBA8B7" w14:textId="76C606AB" w:rsidR="00E237CA" w:rsidRPr="00E237CA" w:rsidRDefault="00E237CA" w:rsidP="00E237CA">
      <w:pPr>
        <w:spacing w:after="0" w:line="240" w:lineRule="auto"/>
        <w:rPr>
          <w:rFonts w:ascii="Arial" w:hAnsi="Arial" w:cs="Arial"/>
          <w:lang w:val="en-US"/>
        </w:rPr>
      </w:pPr>
      <w:r w:rsidRPr="00E237CA">
        <w:rPr>
          <w:rFonts w:ascii="Arial" w:hAnsi="Arial" w:cs="Arial"/>
          <w:lang w:val="en-US"/>
        </w:rPr>
        <w:t>More information about the survey is available on the project website:</w:t>
      </w:r>
    </w:p>
    <w:p w14:paraId="37521DD6" w14:textId="6ECD446D" w:rsidR="00E237CA" w:rsidRPr="00E237CA" w:rsidRDefault="00E237CA" w:rsidP="00E237CA">
      <w:pPr>
        <w:spacing w:after="0" w:line="240" w:lineRule="auto"/>
        <w:rPr>
          <w:rStyle w:val="Hypertextovprepojenie"/>
          <w:rFonts w:ascii="Arial" w:hAnsi="Arial" w:cs="Arial"/>
          <w:color w:val="3333FF"/>
          <w:lang w:val="en-US"/>
        </w:rPr>
      </w:pPr>
      <w:r w:rsidRPr="00E237CA">
        <w:rPr>
          <w:rFonts w:ascii="Arial" w:hAnsi="Arial" w:cs="Arial"/>
          <w:color w:val="3333FF"/>
          <w:lang w:val="en-US"/>
        </w:rPr>
        <w:fldChar w:fldCharType="begin"/>
      </w:r>
      <w:r w:rsidRPr="00E237CA">
        <w:rPr>
          <w:rFonts w:ascii="Arial" w:hAnsi="Arial" w:cs="Arial"/>
          <w:color w:val="3333FF"/>
          <w:lang w:val="en-US"/>
        </w:rPr>
        <w:instrText>HYPERLINK "https://uniba.sk/en/about/rectorate/support-center-for-students-with-special-needs/projekty-a-aktivity/aktualne-projekty/projekt-msvvm-identifikacia-a-analyza-barier-na-vysokych-skolach-sr/"</w:instrText>
      </w:r>
      <w:r w:rsidRPr="00E237CA">
        <w:rPr>
          <w:rFonts w:ascii="Arial" w:hAnsi="Arial" w:cs="Arial"/>
          <w:color w:val="3333FF"/>
          <w:lang w:val="en-US"/>
        </w:rPr>
      </w:r>
      <w:r w:rsidRPr="00E237CA">
        <w:rPr>
          <w:rFonts w:ascii="Arial" w:hAnsi="Arial" w:cs="Arial"/>
          <w:color w:val="3333FF"/>
          <w:lang w:val="en-US"/>
        </w:rPr>
        <w:fldChar w:fldCharType="separate"/>
      </w:r>
      <w:r w:rsidRPr="00E237CA">
        <w:rPr>
          <w:rStyle w:val="Hypertextovprepojenie"/>
          <w:rFonts w:ascii="Arial" w:hAnsi="Arial" w:cs="Arial"/>
          <w:color w:val="3333FF"/>
          <w:lang w:val="en-US"/>
        </w:rPr>
        <w:t>Identification and Analysis of Barriers at Higher Education Institutions in the Slovak Republic</w:t>
      </w:r>
    </w:p>
    <w:p w14:paraId="522D23F2" w14:textId="103F2266" w:rsidR="00E237CA" w:rsidRPr="00E237CA" w:rsidRDefault="00E237CA" w:rsidP="00E237CA">
      <w:pPr>
        <w:spacing w:after="0" w:line="240" w:lineRule="auto"/>
        <w:rPr>
          <w:lang w:val="en-US"/>
        </w:rPr>
      </w:pPr>
      <w:r w:rsidRPr="00E237CA">
        <w:rPr>
          <w:rFonts w:ascii="Arial" w:hAnsi="Arial" w:cs="Arial"/>
          <w:color w:val="3333FF"/>
          <w:lang w:val="en-US"/>
        </w:rPr>
        <w:fldChar w:fldCharType="end"/>
      </w:r>
    </w:p>
    <w:p w14:paraId="327EB7C2" w14:textId="4BBD8D74" w:rsidR="007643C5" w:rsidRDefault="007643C5" w:rsidP="00E237CA">
      <w:pPr>
        <w:spacing w:after="0" w:line="240" w:lineRule="auto"/>
        <w:rPr>
          <w:rFonts w:ascii="Arial" w:hAnsi="Arial" w:cs="Arial"/>
          <w:b/>
          <w:bCs/>
          <w:color w:val="000000" w:themeColor="text1"/>
          <w:lang w:val="en-US"/>
        </w:rPr>
      </w:pPr>
      <w:r w:rsidRPr="00C67968">
        <w:rPr>
          <w:rFonts w:ascii="Arial" w:hAnsi="Arial" w:cs="Arial"/>
          <w:b/>
          <w:bCs/>
          <w:color w:val="000000" w:themeColor="text1"/>
          <w:lang w:val="en-US"/>
        </w:rPr>
        <w:t>Every response is important to us and can help contribute to creating a more accessible higher education environment for everyone.</w:t>
      </w:r>
    </w:p>
    <w:p w14:paraId="60E36CDA" w14:textId="77777777" w:rsidR="00E237CA" w:rsidRDefault="00E237CA" w:rsidP="00E237CA">
      <w:pPr>
        <w:spacing w:after="0" w:line="240" w:lineRule="auto"/>
        <w:rPr>
          <w:rFonts w:ascii="Arial" w:hAnsi="Arial" w:cs="Arial"/>
          <w:b/>
          <w:bCs/>
          <w:color w:val="000000" w:themeColor="text1"/>
          <w:lang w:val="en-US"/>
        </w:rPr>
      </w:pPr>
    </w:p>
    <w:p w14:paraId="1D2F96A7" w14:textId="77777777" w:rsidR="00FE4B53" w:rsidRDefault="00FE4B53" w:rsidP="00E237CA">
      <w:pPr>
        <w:spacing w:after="0" w:line="240" w:lineRule="auto"/>
        <w:rPr>
          <w:rFonts w:ascii="Arial" w:hAnsi="Arial" w:cs="Arial"/>
          <w:color w:val="000000" w:themeColor="text1"/>
          <w:lang w:val="en-US"/>
        </w:rPr>
      </w:pPr>
      <w:r w:rsidRPr="00C67968">
        <w:rPr>
          <w:rFonts w:ascii="Arial" w:hAnsi="Arial" w:cs="Arial"/>
          <w:color w:val="000000" w:themeColor="text1"/>
          <w:lang w:val="en-US"/>
        </w:rPr>
        <w:t>The survey is conducted by the Support Center for Students with Special Needs at Comenius University Bratislava as part of Project 2.12 Support Measures (Higher Education Subproject) of the Ministry of Education, Research, Development and Youth of the Slovak Republic.</w:t>
      </w:r>
    </w:p>
    <w:p w14:paraId="4BEE8D6E" w14:textId="77777777" w:rsidR="00E237CA" w:rsidRPr="00C67968" w:rsidRDefault="00E237CA" w:rsidP="00E237CA">
      <w:pPr>
        <w:spacing w:after="0" w:line="240" w:lineRule="auto"/>
        <w:rPr>
          <w:rFonts w:ascii="Arial" w:hAnsi="Arial" w:cs="Arial"/>
          <w:color w:val="000000" w:themeColor="text1"/>
          <w:lang w:val="en-US"/>
        </w:rPr>
      </w:pPr>
    </w:p>
    <w:p w14:paraId="437E1139" w14:textId="5CEE890D" w:rsidR="00CF239C" w:rsidRDefault="00CF239C" w:rsidP="00E237CA">
      <w:pPr>
        <w:spacing w:after="0" w:line="240" w:lineRule="auto"/>
        <w:rPr>
          <w:rFonts w:ascii="Arial" w:hAnsi="Arial" w:cs="Arial"/>
          <w:color w:val="000000" w:themeColor="text1"/>
          <w:lang w:val="en-US"/>
        </w:rPr>
      </w:pPr>
      <w:r w:rsidRPr="00C67968">
        <w:rPr>
          <w:rFonts w:ascii="Arial" w:hAnsi="Arial" w:cs="Arial"/>
          <w:color w:val="000000" w:themeColor="text1"/>
          <w:lang w:val="en-US"/>
        </w:rPr>
        <w:t xml:space="preserve">Thank you for your time and willingness to share your experiences. </w:t>
      </w:r>
    </w:p>
    <w:p w14:paraId="7D29DA27" w14:textId="77777777" w:rsidR="00E237CA" w:rsidRPr="00C67968" w:rsidRDefault="00E237CA" w:rsidP="00E237CA">
      <w:pPr>
        <w:spacing w:after="0" w:line="240" w:lineRule="auto"/>
        <w:rPr>
          <w:rFonts w:ascii="Arial" w:hAnsi="Arial" w:cs="Arial"/>
          <w:color w:val="000000" w:themeColor="text1"/>
          <w:lang w:val="en-US"/>
        </w:rPr>
      </w:pPr>
    </w:p>
    <w:p w14:paraId="3EA64258" w14:textId="77777777" w:rsidR="00E237CA" w:rsidRDefault="00DE37C7" w:rsidP="00E237CA">
      <w:pPr>
        <w:spacing w:after="0" w:line="240" w:lineRule="auto"/>
        <w:rPr>
          <w:rFonts w:ascii="Arial" w:hAnsi="Arial" w:cs="Arial"/>
          <w:color w:val="000000" w:themeColor="text1"/>
          <w:lang w:val="en-US"/>
        </w:rPr>
      </w:pPr>
      <w:r w:rsidRPr="00C67968">
        <w:rPr>
          <w:rFonts w:ascii="Arial" w:hAnsi="Arial" w:cs="Arial"/>
          <w:color w:val="000000" w:themeColor="text1"/>
          <w:lang w:val="en-US"/>
        </w:rPr>
        <w:t>Best</w:t>
      </w:r>
      <w:r w:rsidR="007643C5" w:rsidRPr="00C67968">
        <w:rPr>
          <w:rFonts w:ascii="Arial" w:hAnsi="Arial" w:cs="Arial"/>
          <w:color w:val="000000" w:themeColor="text1"/>
          <w:lang w:val="en-US"/>
        </w:rPr>
        <w:t xml:space="preserve"> regards,</w:t>
      </w:r>
    </w:p>
    <w:p w14:paraId="425C52EF" w14:textId="19B48D87" w:rsidR="007643C5" w:rsidRPr="00C67968" w:rsidRDefault="007643C5" w:rsidP="00E237CA">
      <w:pPr>
        <w:spacing w:after="0" w:line="240" w:lineRule="auto"/>
        <w:rPr>
          <w:rFonts w:ascii="Arial" w:hAnsi="Arial" w:cs="Arial"/>
          <w:color w:val="000000" w:themeColor="text1"/>
          <w:lang w:val="en-US"/>
        </w:rPr>
      </w:pPr>
      <w:r w:rsidRPr="00C67968">
        <w:rPr>
          <w:rFonts w:ascii="Arial" w:hAnsi="Arial" w:cs="Arial"/>
          <w:color w:val="000000" w:themeColor="text1"/>
          <w:lang w:val="en-US"/>
        </w:rPr>
        <w:br/>
      </w:r>
      <w:r w:rsidR="005E6BE3" w:rsidRPr="00C67968">
        <w:rPr>
          <w:rFonts w:ascii="Arial" w:hAnsi="Arial" w:cs="Arial"/>
          <w:color w:val="000000" w:themeColor="text1"/>
          <w:lang w:val="en-US"/>
        </w:rPr>
        <w:t>The Research Project Team</w:t>
      </w:r>
    </w:p>
    <w:p w14:paraId="4D41393C" w14:textId="77777777" w:rsidR="007643C5" w:rsidRPr="00C67968" w:rsidRDefault="007643C5" w:rsidP="00E237CA">
      <w:pPr>
        <w:spacing w:after="0" w:line="240" w:lineRule="auto"/>
        <w:rPr>
          <w:rFonts w:ascii="Arial" w:hAnsi="Arial" w:cs="Arial"/>
          <w:color w:val="000000" w:themeColor="text1"/>
          <w:lang w:val="en-US"/>
        </w:rPr>
      </w:pPr>
    </w:p>
    <w:p w14:paraId="0682984E" w14:textId="77777777" w:rsidR="007643C5" w:rsidRDefault="007643C5" w:rsidP="007643C5">
      <w:pPr>
        <w:rPr>
          <w:rFonts w:ascii="Arial" w:hAnsi="Arial" w:cs="Arial"/>
          <w:color w:val="000000" w:themeColor="text1"/>
        </w:rPr>
      </w:pPr>
    </w:p>
    <w:p w14:paraId="7D49E16D" w14:textId="77777777" w:rsidR="00E237CA" w:rsidRDefault="00E237CA" w:rsidP="00E237CA">
      <w:pPr>
        <w:spacing w:after="0" w:line="240" w:lineRule="auto"/>
      </w:pPr>
    </w:p>
    <w:p w14:paraId="58CE4FDC" w14:textId="3C7E7F81" w:rsidR="000A304B" w:rsidRPr="00F54F9F" w:rsidRDefault="000A304B" w:rsidP="00E237CA">
      <w:pPr>
        <w:rPr>
          <w:rFonts w:ascii="Arial" w:hAnsi="Arial" w:cs="Arial"/>
          <w:color w:val="000000" w:themeColor="text1"/>
        </w:rPr>
      </w:pPr>
    </w:p>
    <w:sectPr w:rsidR="000A304B" w:rsidRPr="00F54F9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3DAF9" w14:textId="77777777" w:rsidR="003820D2" w:rsidRDefault="003820D2" w:rsidP="00E530A6">
      <w:pPr>
        <w:spacing w:after="0" w:line="240" w:lineRule="auto"/>
      </w:pPr>
      <w:r>
        <w:separator/>
      </w:r>
    </w:p>
  </w:endnote>
  <w:endnote w:type="continuationSeparator" w:id="0">
    <w:p w14:paraId="55016D61" w14:textId="77777777" w:rsidR="003820D2" w:rsidRDefault="003820D2" w:rsidP="00E53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5B8D0" w14:textId="77777777" w:rsidR="00E530A6" w:rsidRPr="00374B70" w:rsidRDefault="00E530A6" w:rsidP="00E530A6">
    <w:pPr>
      <w:pStyle w:val="Pta"/>
      <w:spacing w:line="276" w:lineRule="auto"/>
      <w:rPr>
        <w:rFonts w:ascii="Arial" w:hAnsi="Arial" w:cs="Arial"/>
        <w:color w:val="3333FF"/>
        <w:sz w:val="22"/>
        <w:szCs w:val="22"/>
      </w:rPr>
    </w:pPr>
    <w:r w:rsidRPr="001F45E9">
      <w:rPr>
        <w:rFonts w:ascii="Arial" w:hAnsi="Arial" w:cs="Arial"/>
        <w:color w:val="000000" w:themeColor="text1"/>
        <w:sz w:val="22"/>
        <w:szCs w:val="22"/>
      </w:rPr>
      <w:t>Web projektu:</w:t>
    </w:r>
    <w:r w:rsidRPr="001F45E9">
      <w:rPr>
        <w:rFonts w:ascii="Arial" w:hAnsi="Arial" w:cs="Arial"/>
        <w:color w:val="3333FF"/>
        <w:sz w:val="22"/>
        <w:szCs w:val="22"/>
      </w:rPr>
      <w:t xml:space="preserve"> </w:t>
    </w:r>
    <w:hyperlink r:id="rId1" w:history="1">
      <w:r w:rsidRPr="001F45E9">
        <w:rPr>
          <w:rStyle w:val="Hypertextovprepojenie"/>
          <w:rFonts w:ascii="Arial" w:hAnsi="Arial" w:cs="Arial"/>
          <w:color w:val="3333FF"/>
          <w:sz w:val="22"/>
          <w:szCs w:val="22"/>
        </w:rPr>
        <w:t>Identifikácia a analýza bariér na vysokých školách v SR</w:t>
      </w:r>
    </w:hyperlink>
  </w:p>
  <w:p w14:paraId="0F3B4C8D" w14:textId="5AA49468" w:rsidR="00E530A6" w:rsidRPr="00E530A6" w:rsidRDefault="00E530A6" w:rsidP="00E530A6">
    <w:pPr>
      <w:pStyle w:val="Pta"/>
      <w:spacing w:line="276" w:lineRule="auto"/>
      <w:rPr>
        <w:rFonts w:ascii="Arial" w:hAnsi="Arial" w:cs="Arial"/>
        <w:color w:val="3333FF"/>
        <w:sz w:val="22"/>
        <w:szCs w:val="22"/>
      </w:rPr>
    </w:pPr>
    <w:r>
      <w:rPr>
        <w:rFonts w:ascii="Arial" w:hAnsi="Arial" w:cs="Arial"/>
        <w:sz w:val="22"/>
        <w:szCs w:val="22"/>
      </w:rPr>
      <w:t>Kontakt</w:t>
    </w:r>
    <w:r w:rsidRPr="00374B70">
      <w:rPr>
        <w:rFonts w:ascii="Arial" w:hAnsi="Arial" w:cs="Arial"/>
        <w:sz w:val="22"/>
        <w:szCs w:val="22"/>
      </w:rPr>
      <w:t xml:space="preserve">: </w:t>
    </w:r>
    <w:hyperlink r:id="rId2" w:history="1">
      <w:r w:rsidRPr="00374B70">
        <w:rPr>
          <w:rStyle w:val="Hypertextovprepojenie"/>
          <w:rFonts w:ascii="Arial" w:hAnsi="Arial" w:cs="Arial"/>
          <w:color w:val="3333FF"/>
          <w:sz w:val="22"/>
          <w:szCs w:val="22"/>
        </w:rPr>
        <w:t>cezap_ibon@uniba.sk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EFCA9" w14:textId="77777777" w:rsidR="003820D2" w:rsidRDefault="003820D2" w:rsidP="00E530A6">
      <w:pPr>
        <w:spacing w:after="0" w:line="240" w:lineRule="auto"/>
      </w:pPr>
      <w:r>
        <w:separator/>
      </w:r>
    </w:p>
  </w:footnote>
  <w:footnote w:type="continuationSeparator" w:id="0">
    <w:p w14:paraId="29E02DE9" w14:textId="77777777" w:rsidR="003820D2" w:rsidRDefault="003820D2" w:rsidP="00E53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FC04" w14:textId="77777777" w:rsidR="00E530A6" w:rsidRPr="00073ABD" w:rsidRDefault="00E530A6" w:rsidP="00E530A6">
    <w:pPr>
      <w:pStyle w:val="Hlavika"/>
      <w:spacing w:after="60"/>
      <w:rPr>
        <w:rFonts w:ascii="Arial" w:hAnsi="Arial" w:cs="Arial"/>
        <w:sz w:val="22"/>
        <w:szCs w:val="22"/>
      </w:rPr>
    </w:pPr>
    <w:r w:rsidRPr="00073ABD">
      <w:rPr>
        <w:rFonts w:ascii="Arial" w:hAnsi="Arial" w:cs="Arial"/>
        <w:b/>
        <w:bCs/>
        <w:sz w:val="22"/>
        <w:szCs w:val="22"/>
      </w:rPr>
      <w:t>Identifikácia bariér na vysokých školách v SR</w:t>
    </w:r>
    <w:r w:rsidRPr="00073ABD">
      <w:rPr>
        <w:rFonts w:ascii="Arial" w:hAnsi="Arial" w:cs="Arial"/>
        <w:b/>
        <w:bCs/>
        <w:sz w:val="22"/>
        <w:szCs w:val="22"/>
      </w:rPr>
      <w:br/>
    </w:r>
    <w:r w:rsidRPr="00073ABD">
      <w:rPr>
        <w:rFonts w:ascii="Arial" w:hAnsi="Arial" w:cs="Arial"/>
        <w:sz w:val="22"/>
        <w:szCs w:val="22"/>
      </w:rPr>
      <w:t>Národný prieskum medzi študentmi a zamestnancami vysokých škôl</w:t>
    </w:r>
  </w:p>
  <w:p w14:paraId="07D2FE9F" w14:textId="77777777" w:rsidR="00E530A6" w:rsidRPr="00374B70" w:rsidRDefault="00E530A6" w:rsidP="00E530A6">
    <w:pPr>
      <w:pStyle w:val="Hlavika"/>
      <w:rPr>
        <w:rFonts w:ascii="Arial" w:hAnsi="Arial" w:cs="Arial"/>
        <w:i/>
        <w:iCs/>
        <w:sz w:val="20"/>
        <w:szCs w:val="20"/>
      </w:rPr>
    </w:pPr>
    <w:r w:rsidRPr="00374B70">
      <w:rPr>
        <w:rFonts w:ascii="Arial" w:hAnsi="Arial" w:cs="Arial"/>
        <w:i/>
        <w:iCs/>
        <w:sz w:val="20"/>
        <w:szCs w:val="20"/>
      </w:rPr>
      <w:t>Univerzita Komenského v Bratislave, Centrum podpory študentov so špecifickými potrebami</w:t>
    </w:r>
  </w:p>
  <w:p w14:paraId="447ED315" w14:textId="77777777" w:rsidR="00E530A6" w:rsidRPr="00374B70" w:rsidRDefault="00E530A6" w:rsidP="00E530A6">
    <w:pPr>
      <w:pStyle w:val="Hlavika"/>
      <w:rPr>
        <w:rFonts w:ascii="Arial" w:hAnsi="Arial" w:cs="Arial"/>
        <w:i/>
        <w:iCs/>
        <w:sz w:val="20"/>
        <w:szCs w:val="20"/>
      </w:rPr>
    </w:pPr>
    <w:r w:rsidRPr="00374B70">
      <w:rPr>
        <w:rFonts w:ascii="Arial" w:hAnsi="Arial" w:cs="Arial"/>
        <w:i/>
        <w:iCs/>
        <w:sz w:val="20"/>
        <w:szCs w:val="20"/>
      </w:rPr>
      <w:t xml:space="preserve">Ministerstvo školstva, výskumu, vývoja a mládeže SR </w:t>
    </w:r>
  </w:p>
  <w:p w14:paraId="68E05B1C" w14:textId="77777777" w:rsidR="00E530A6" w:rsidRDefault="00E530A6" w:rsidP="00E530A6">
    <w:pPr>
      <w:pStyle w:val="Hlavika"/>
      <w:pBdr>
        <w:bottom w:val="single" w:sz="12"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85"/>
    <w:rsid w:val="00031BF9"/>
    <w:rsid w:val="00044F29"/>
    <w:rsid w:val="000A304B"/>
    <w:rsid w:val="00163ECE"/>
    <w:rsid w:val="00193585"/>
    <w:rsid w:val="00312B2E"/>
    <w:rsid w:val="003605E3"/>
    <w:rsid w:val="003820D2"/>
    <w:rsid w:val="00484D59"/>
    <w:rsid w:val="00554D29"/>
    <w:rsid w:val="00563E8F"/>
    <w:rsid w:val="005E6BE3"/>
    <w:rsid w:val="00612CBF"/>
    <w:rsid w:val="00641BBF"/>
    <w:rsid w:val="007441BF"/>
    <w:rsid w:val="007643C5"/>
    <w:rsid w:val="007E3F28"/>
    <w:rsid w:val="00877A10"/>
    <w:rsid w:val="00885716"/>
    <w:rsid w:val="008A3417"/>
    <w:rsid w:val="008D7C2E"/>
    <w:rsid w:val="00947CEF"/>
    <w:rsid w:val="009777CB"/>
    <w:rsid w:val="009853D8"/>
    <w:rsid w:val="009E414E"/>
    <w:rsid w:val="00A1542B"/>
    <w:rsid w:val="00A4330D"/>
    <w:rsid w:val="00A75D1A"/>
    <w:rsid w:val="00AB534C"/>
    <w:rsid w:val="00C67968"/>
    <w:rsid w:val="00C872A5"/>
    <w:rsid w:val="00CF239C"/>
    <w:rsid w:val="00DE37C7"/>
    <w:rsid w:val="00E237CA"/>
    <w:rsid w:val="00E530A6"/>
    <w:rsid w:val="00E53EEC"/>
    <w:rsid w:val="00E6001A"/>
    <w:rsid w:val="00F371BB"/>
    <w:rsid w:val="00F54F9F"/>
    <w:rsid w:val="00FE4B53"/>
  </w:rsids>
  <m:mathPr>
    <m:mathFont m:val="Cambria Math"/>
    <m:brkBin m:val="before"/>
    <m:brkBinSub m:val="--"/>
    <m:smallFrac m:val="0"/>
    <m:dispDef/>
    <m:lMargin m:val="0"/>
    <m:rMargin m:val="0"/>
    <m:defJc m:val="centerGroup"/>
    <m:wrapIndent m:val="1440"/>
    <m:intLim m:val="subSup"/>
    <m:naryLim m:val="undOvr"/>
  </m:mathPr>
  <w:themeFontLang w:val="sk-SK"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36034"/>
  <w15:chartTrackingRefBased/>
  <w15:docId w15:val="{8B774B94-B6CB-4CB5-A6E6-2E4F6753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193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FE4B53"/>
    <w:pPr>
      <w:keepNext/>
      <w:keepLines/>
      <w:spacing w:before="160" w:after="80"/>
      <w:outlineLvl w:val="1"/>
    </w:pPr>
    <w:rPr>
      <w:rFonts w:ascii="Arial" w:eastAsiaTheme="majorEastAsia" w:hAnsi="Arial" w:cstheme="majorBidi"/>
      <w:b/>
      <w:color w:val="3333FF"/>
      <w:sz w:val="32"/>
      <w:szCs w:val="32"/>
    </w:rPr>
  </w:style>
  <w:style w:type="paragraph" w:styleId="Nadpis3">
    <w:name w:val="heading 3"/>
    <w:basedOn w:val="Normlny"/>
    <w:next w:val="Normlny"/>
    <w:link w:val="Nadpis3Char"/>
    <w:uiPriority w:val="9"/>
    <w:semiHidden/>
    <w:unhideWhenUsed/>
    <w:qFormat/>
    <w:rsid w:val="0019358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19358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193585"/>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19358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193585"/>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193585"/>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193585"/>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9358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rsid w:val="00FE4B53"/>
    <w:rPr>
      <w:rFonts w:ascii="Arial" w:eastAsiaTheme="majorEastAsia" w:hAnsi="Arial" w:cstheme="majorBidi"/>
      <w:b/>
      <w:color w:val="3333FF"/>
      <w:sz w:val="32"/>
      <w:szCs w:val="32"/>
    </w:rPr>
  </w:style>
  <w:style w:type="character" w:customStyle="1" w:styleId="Nadpis3Char">
    <w:name w:val="Nadpis 3 Char"/>
    <w:basedOn w:val="Predvolenpsmoodseku"/>
    <w:link w:val="Nadpis3"/>
    <w:uiPriority w:val="9"/>
    <w:semiHidden/>
    <w:rsid w:val="00193585"/>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193585"/>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193585"/>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19358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19358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19358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193585"/>
    <w:rPr>
      <w:rFonts w:eastAsiaTheme="majorEastAsia" w:cstheme="majorBidi"/>
      <w:color w:val="272727" w:themeColor="text1" w:themeTint="D8"/>
    </w:rPr>
  </w:style>
  <w:style w:type="paragraph" w:styleId="Nzov">
    <w:name w:val="Title"/>
    <w:basedOn w:val="Normlny"/>
    <w:next w:val="Normlny"/>
    <w:link w:val="NzovChar"/>
    <w:uiPriority w:val="10"/>
    <w:qFormat/>
    <w:rsid w:val="00193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19358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193585"/>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19358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19358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193585"/>
    <w:rPr>
      <w:i/>
      <w:iCs/>
      <w:color w:val="404040" w:themeColor="text1" w:themeTint="BF"/>
    </w:rPr>
  </w:style>
  <w:style w:type="paragraph" w:styleId="Odsekzoznamu">
    <w:name w:val="List Paragraph"/>
    <w:basedOn w:val="Normlny"/>
    <w:uiPriority w:val="34"/>
    <w:qFormat/>
    <w:rsid w:val="00193585"/>
    <w:pPr>
      <w:ind w:left="720"/>
      <w:contextualSpacing/>
    </w:pPr>
  </w:style>
  <w:style w:type="character" w:styleId="Intenzvnezvraznenie">
    <w:name w:val="Intense Emphasis"/>
    <w:basedOn w:val="Predvolenpsmoodseku"/>
    <w:uiPriority w:val="21"/>
    <w:qFormat/>
    <w:rsid w:val="00193585"/>
    <w:rPr>
      <w:i/>
      <w:iCs/>
      <w:color w:val="0F4761" w:themeColor="accent1" w:themeShade="BF"/>
    </w:rPr>
  </w:style>
  <w:style w:type="paragraph" w:styleId="Zvraznencitcia">
    <w:name w:val="Intense Quote"/>
    <w:basedOn w:val="Normlny"/>
    <w:next w:val="Normlny"/>
    <w:link w:val="ZvraznencitciaChar"/>
    <w:uiPriority w:val="30"/>
    <w:qFormat/>
    <w:rsid w:val="00193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193585"/>
    <w:rPr>
      <w:i/>
      <w:iCs/>
      <w:color w:val="0F4761" w:themeColor="accent1" w:themeShade="BF"/>
    </w:rPr>
  </w:style>
  <w:style w:type="character" w:styleId="Zvraznenodkaz">
    <w:name w:val="Intense Reference"/>
    <w:basedOn w:val="Predvolenpsmoodseku"/>
    <w:uiPriority w:val="32"/>
    <w:qFormat/>
    <w:rsid w:val="00193585"/>
    <w:rPr>
      <w:b/>
      <w:bCs/>
      <w:smallCaps/>
      <w:color w:val="0F4761" w:themeColor="accent1" w:themeShade="BF"/>
      <w:spacing w:val="5"/>
    </w:rPr>
  </w:style>
  <w:style w:type="character" w:styleId="Hypertextovprepojenie">
    <w:name w:val="Hyperlink"/>
    <w:basedOn w:val="Predvolenpsmoodseku"/>
    <w:uiPriority w:val="99"/>
    <w:unhideWhenUsed/>
    <w:rsid w:val="00193585"/>
    <w:rPr>
      <w:color w:val="467886" w:themeColor="hyperlink"/>
      <w:u w:val="single"/>
    </w:rPr>
  </w:style>
  <w:style w:type="character" w:styleId="Nevyrieenzmienka">
    <w:name w:val="Unresolved Mention"/>
    <w:basedOn w:val="Predvolenpsmoodseku"/>
    <w:uiPriority w:val="99"/>
    <w:semiHidden/>
    <w:unhideWhenUsed/>
    <w:rsid w:val="00193585"/>
    <w:rPr>
      <w:color w:val="605E5C"/>
      <w:shd w:val="clear" w:color="auto" w:fill="E1DFDD"/>
    </w:rPr>
  </w:style>
  <w:style w:type="character" w:styleId="PouitHypertextovPrepojenie">
    <w:name w:val="FollowedHyperlink"/>
    <w:basedOn w:val="Predvolenpsmoodseku"/>
    <w:uiPriority w:val="99"/>
    <w:semiHidden/>
    <w:unhideWhenUsed/>
    <w:rsid w:val="00AB534C"/>
    <w:rPr>
      <w:color w:val="96607D" w:themeColor="followedHyperlink"/>
      <w:u w:val="single"/>
    </w:rPr>
  </w:style>
  <w:style w:type="character" w:styleId="Odkaznakomentr">
    <w:name w:val="annotation reference"/>
    <w:basedOn w:val="Predvolenpsmoodseku"/>
    <w:uiPriority w:val="99"/>
    <w:semiHidden/>
    <w:unhideWhenUsed/>
    <w:rsid w:val="00A75D1A"/>
    <w:rPr>
      <w:sz w:val="16"/>
      <w:szCs w:val="16"/>
    </w:rPr>
  </w:style>
  <w:style w:type="paragraph" w:styleId="Textkomentra">
    <w:name w:val="annotation text"/>
    <w:basedOn w:val="Normlny"/>
    <w:link w:val="TextkomentraChar"/>
    <w:uiPriority w:val="99"/>
    <w:unhideWhenUsed/>
    <w:rsid w:val="00A75D1A"/>
    <w:pPr>
      <w:spacing w:line="240" w:lineRule="auto"/>
    </w:pPr>
    <w:rPr>
      <w:sz w:val="20"/>
      <w:szCs w:val="20"/>
    </w:rPr>
  </w:style>
  <w:style w:type="character" w:customStyle="1" w:styleId="TextkomentraChar">
    <w:name w:val="Text komentára Char"/>
    <w:basedOn w:val="Predvolenpsmoodseku"/>
    <w:link w:val="Textkomentra"/>
    <w:uiPriority w:val="99"/>
    <w:rsid w:val="00A75D1A"/>
    <w:rPr>
      <w:sz w:val="20"/>
      <w:szCs w:val="20"/>
    </w:rPr>
  </w:style>
  <w:style w:type="paragraph" w:styleId="Predmetkomentra">
    <w:name w:val="annotation subject"/>
    <w:basedOn w:val="Textkomentra"/>
    <w:next w:val="Textkomentra"/>
    <w:link w:val="PredmetkomentraChar"/>
    <w:uiPriority w:val="99"/>
    <w:semiHidden/>
    <w:unhideWhenUsed/>
    <w:rsid w:val="00A75D1A"/>
    <w:rPr>
      <w:b/>
      <w:bCs/>
    </w:rPr>
  </w:style>
  <w:style w:type="character" w:customStyle="1" w:styleId="PredmetkomentraChar">
    <w:name w:val="Predmet komentára Char"/>
    <w:basedOn w:val="TextkomentraChar"/>
    <w:link w:val="Predmetkomentra"/>
    <w:uiPriority w:val="99"/>
    <w:semiHidden/>
    <w:rsid w:val="00A75D1A"/>
    <w:rPr>
      <w:b/>
      <w:bCs/>
      <w:sz w:val="20"/>
      <w:szCs w:val="20"/>
    </w:rPr>
  </w:style>
  <w:style w:type="paragraph" w:styleId="Hlavika">
    <w:name w:val="header"/>
    <w:basedOn w:val="Normlny"/>
    <w:link w:val="HlavikaChar"/>
    <w:uiPriority w:val="99"/>
    <w:unhideWhenUsed/>
    <w:rsid w:val="00E530A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530A6"/>
  </w:style>
  <w:style w:type="paragraph" w:styleId="Pta">
    <w:name w:val="footer"/>
    <w:basedOn w:val="Normlny"/>
    <w:link w:val="PtaChar"/>
    <w:uiPriority w:val="99"/>
    <w:unhideWhenUsed/>
    <w:rsid w:val="00E530A6"/>
    <w:pPr>
      <w:tabs>
        <w:tab w:val="center" w:pos="4536"/>
        <w:tab w:val="right" w:pos="9072"/>
      </w:tabs>
      <w:spacing w:after="0" w:line="240" w:lineRule="auto"/>
    </w:pPr>
  </w:style>
  <w:style w:type="character" w:customStyle="1" w:styleId="PtaChar">
    <w:name w:val="Päta Char"/>
    <w:basedOn w:val="Predvolenpsmoodseku"/>
    <w:link w:val="Pta"/>
    <w:uiPriority w:val="99"/>
    <w:rsid w:val="00E53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redcap.uniba.sk/redcap/surveys/?s=4XKHLC4LT877N3JD"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cezap_ibon@uniba.sk" TargetMode="External"/><Relationship Id="rId1" Type="http://schemas.openxmlformats.org/officeDocument/2006/relationships/hyperlink" Target="https://uniba.sk/o-univerzite/rektorat-uk/cps/projekty-a-aktivity/aktualne-projekty/projekt-msvvm-identifikacia-a-analyza-barier-na-vysokych-skolach-sr/"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B07E0314D8FA644A67643BE69AD041E" ma:contentTypeVersion="16" ma:contentTypeDescription="Umožňuje vytvoriť nový dokument." ma:contentTypeScope="" ma:versionID="540dbc8e4bdf5400c7b936c0350da175">
  <xsd:schema xmlns:xsd="http://www.w3.org/2001/XMLSchema" xmlns:xs="http://www.w3.org/2001/XMLSchema" xmlns:p="http://schemas.microsoft.com/office/2006/metadata/properties" xmlns:ns2="6e704367-5df5-4d88-b577-05c6b52a959f" xmlns:ns3="30ac965c-2904-45e1-9ca5-50b5cae8b4a7" targetNamespace="http://schemas.microsoft.com/office/2006/metadata/properties" ma:root="true" ma:fieldsID="bb39e937e79202f8d4ffaa5a6f3fc26b" ns2:_="" ns3:_="">
    <xsd:import namespace="6e704367-5df5-4d88-b577-05c6b52a959f"/>
    <xsd:import namespace="30ac965c-2904-45e1-9ca5-50b5cae8b4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04367-5df5-4d88-b577-05c6b52a9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ac965c-2904-45e1-9ca5-50b5cae8b4a7" elementFormDefault="qualified">
    <xsd:import namespace="http://schemas.microsoft.com/office/2006/documentManagement/types"/>
    <xsd:import namespace="http://schemas.microsoft.com/office/infopath/2007/PartnerControls"/>
    <xsd:element name="SharedWithUsers" ma:index="12"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80a1c092-dbca-49d8-82ee-37b4141e8648}" ma:internalName="TaxCatchAll" ma:showField="CatchAllData" ma:web="30ac965c-2904-45e1-9ca5-50b5cae8b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ac965c-2904-45e1-9ca5-50b5cae8b4a7" xsi:nil="true"/>
    <lcf76f155ced4ddcb4097134ff3c332f xmlns="6e704367-5df5-4d88-b577-05c6b52a959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BCAAE0-FD90-4BA5-B849-9FC0A575F780}">
  <ds:schemaRefs>
    <ds:schemaRef ds:uri="http://schemas.openxmlformats.org/officeDocument/2006/bibliography"/>
  </ds:schemaRefs>
</ds:datastoreItem>
</file>

<file path=customXml/itemProps2.xml><?xml version="1.0" encoding="utf-8"?>
<ds:datastoreItem xmlns:ds="http://schemas.openxmlformats.org/officeDocument/2006/customXml" ds:itemID="{1E2F4382-0287-45C0-9596-4ABD9A487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04367-5df5-4d88-b577-05c6b52a959f"/>
    <ds:schemaRef ds:uri="30ac965c-2904-45e1-9ca5-50b5cae8b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399506-11B9-4C91-AEE8-D488BAE20D32}">
  <ds:schemaRefs>
    <ds:schemaRef ds:uri="http://schemas.microsoft.com/office/2006/metadata/properties"/>
    <ds:schemaRef ds:uri="http://schemas.microsoft.com/office/infopath/2007/PartnerControls"/>
    <ds:schemaRef ds:uri="30ac965c-2904-45e1-9ca5-50b5cae8b4a7"/>
    <ds:schemaRef ds:uri="6e704367-5df5-4d88-b577-05c6b52a959f"/>
  </ds:schemaRefs>
</ds:datastoreItem>
</file>

<file path=customXml/itemProps4.xml><?xml version="1.0" encoding="utf-8"?>
<ds:datastoreItem xmlns:ds="http://schemas.openxmlformats.org/officeDocument/2006/customXml" ds:itemID="{B054ABD6-E6E5-4D58-B60E-217FC89856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287</Words>
  <Characters>1642</Characters>
  <Application>Microsoft Office Word</Application>
  <DocSecurity>0</DocSecurity>
  <Lines>13</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Ježíková Mária</dc:creator>
  <cp:keywords/>
  <dc:description/>
  <cp:lastModifiedBy>Ježíková Mária</cp:lastModifiedBy>
  <cp:revision>11</cp:revision>
  <dcterms:created xsi:type="dcterms:W3CDTF">2026-10-01T07:31:00Z</dcterms:created>
  <dcterms:modified xsi:type="dcterms:W3CDTF">2026-10-05T07:16:00Z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0x0101003B07E0314D8FA644A67643BE69AD041E</vt:lpwstr>
  </property>
  <property fmtid="{D5CDD505-2E9C-101B-9397-08002B2CF9AE}" pid="3" name="MediaServiceImageTags">
    <vt:lpwstr/>
  </property>
</Properties>
</file>